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84" w:rsidRDefault="00EA06CB" w:rsidP="00EA06C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inline distT="0" distB="0" distL="0" distR="0" wp14:anchorId="1F18CA14" wp14:editId="150D2A79">
            <wp:extent cx="5731510" cy="660777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C logo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EA06CB">
        <w:rPr>
          <w:b/>
        </w:rPr>
        <w:br/>
      </w:r>
      <w:r w:rsidRPr="00EA06CB">
        <w:rPr>
          <w:rFonts w:ascii="Times New Roman" w:hAnsi="Times New Roman" w:cs="Times New Roman"/>
          <w:b/>
          <w:sz w:val="40"/>
          <w:szCs w:val="40"/>
          <w:u w:val="single"/>
        </w:rPr>
        <w:t>Submission for Consideration</w:t>
      </w:r>
    </w:p>
    <w:p w:rsidR="00EA06CB" w:rsidRPr="005A06EB" w:rsidRDefault="005A06EB" w:rsidP="00EA06CB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Instructions </w:t>
      </w:r>
    </w:p>
    <w:p w:rsidR="00EA06CB" w:rsidRDefault="005A06EB" w:rsidP="00EA0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SAGE Business Cases submission should consist of 3 separate documents: </w:t>
      </w:r>
    </w:p>
    <w:p w:rsidR="005A06EB" w:rsidRPr="00975036" w:rsidRDefault="005A06EB" w:rsidP="005A06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036">
        <w:rPr>
          <w:rFonts w:ascii="Times New Roman" w:hAnsi="Times New Roman" w:cs="Times New Roman"/>
          <w:b/>
          <w:sz w:val="24"/>
          <w:szCs w:val="24"/>
        </w:rPr>
        <w:t>Title Page</w:t>
      </w:r>
    </w:p>
    <w:p w:rsidR="005A06EB" w:rsidRPr="00975036" w:rsidRDefault="005A06EB" w:rsidP="005A06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036">
        <w:rPr>
          <w:rFonts w:ascii="Times New Roman" w:hAnsi="Times New Roman" w:cs="Times New Roman"/>
          <w:b/>
          <w:sz w:val="24"/>
          <w:szCs w:val="24"/>
        </w:rPr>
        <w:t>Business Case</w:t>
      </w:r>
    </w:p>
    <w:p w:rsidR="005A06EB" w:rsidRPr="00975036" w:rsidRDefault="005A06EB" w:rsidP="005A06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036">
        <w:rPr>
          <w:rFonts w:ascii="Times New Roman" w:hAnsi="Times New Roman" w:cs="Times New Roman"/>
          <w:b/>
          <w:sz w:val="24"/>
          <w:szCs w:val="24"/>
        </w:rPr>
        <w:t>Teaching Note</w:t>
      </w:r>
    </w:p>
    <w:p w:rsidR="00CB604F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submitting your manuscript on </w:t>
      </w:r>
      <w:hyperlink r:id="rId7" w:history="1">
        <w:r w:rsidRPr="005A06EB">
          <w:rPr>
            <w:rStyle w:val="Hyperlink"/>
            <w:rFonts w:ascii="Times New Roman" w:hAnsi="Times New Roman" w:cs="Times New Roman"/>
            <w:sz w:val="24"/>
            <w:szCs w:val="24"/>
          </w:rPr>
          <w:t>SAGE Track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you should upload each document and assign it to the relevant category as above. </w:t>
      </w:r>
      <w:r w:rsidR="00CB604F">
        <w:rPr>
          <w:rFonts w:ascii="Times New Roman" w:hAnsi="Times New Roman" w:cs="Times New Roman"/>
          <w:sz w:val="24"/>
          <w:szCs w:val="24"/>
        </w:rPr>
        <w:t xml:space="preserve">In this submission pack, you will find a template for each document. Please write directly into these templates. </w:t>
      </w:r>
      <w:bookmarkStart w:id="0" w:name="_GoBack"/>
      <w:bookmarkEnd w:id="0"/>
    </w:p>
    <w:p w:rsidR="005A06EB" w:rsidRDefault="00975036" w:rsidP="005A0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5A06EB">
        <w:rPr>
          <w:rFonts w:ascii="Times New Roman" w:hAnsi="Times New Roman" w:cs="Times New Roman"/>
          <w:sz w:val="24"/>
          <w:szCs w:val="24"/>
        </w:rPr>
        <w:t xml:space="preserve"> will also be asked to provide some metadata, or descriptive information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06EB">
        <w:rPr>
          <w:rFonts w:ascii="Times New Roman" w:hAnsi="Times New Roman" w:cs="Times New Roman"/>
          <w:sz w:val="24"/>
          <w:szCs w:val="24"/>
        </w:rPr>
        <w:t xml:space="preserve"> about your case study</w:t>
      </w:r>
      <w:r>
        <w:rPr>
          <w:rFonts w:ascii="Times New Roman" w:hAnsi="Times New Roman" w:cs="Times New Roman"/>
          <w:sz w:val="24"/>
          <w:szCs w:val="24"/>
        </w:rPr>
        <w:t>, which will help us make your case study discoverable online</w:t>
      </w:r>
      <w:r w:rsidR="005A06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This information is available on SAGE Track and you will be asked to select the most appropriate terms in the following areas:</w:t>
      </w:r>
    </w:p>
    <w:p w:rsidR="00975036" w:rsidRDefault="00975036" w:rsidP="009750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036">
        <w:rPr>
          <w:rFonts w:ascii="Times New Roman" w:hAnsi="Times New Roman" w:cs="Times New Roman"/>
          <w:b/>
          <w:sz w:val="24"/>
          <w:szCs w:val="24"/>
        </w:rPr>
        <w:t>Subject areas</w:t>
      </w:r>
      <w:r>
        <w:rPr>
          <w:rFonts w:ascii="Times New Roman" w:hAnsi="Times New Roman" w:cs="Times New Roman"/>
          <w:b/>
          <w:sz w:val="24"/>
          <w:szCs w:val="24"/>
        </w:rPr>
        <w:t xml:space="preserve"> relevant to your case</w:t>
      </w:r>
    </w:p>
    <w:p w:rsidR="00975036" w:rsidRDefault="00975036" w:rsidP="009750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Countries and/or regions relevant to your case</w:t>
      </w:r>
    </w:p>
    <w:p w:rsidR="00975036" w:rsidRDefault="00975036" w:rsidP="009750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Industry(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relevant to your case</w:t>
      </w:r>
    </w:p>
    <w:p w:rsidR="00975036" w:rsidRDefault="00975036" w:rsidP="009750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Organization(s) that are the subject of your case</w:t>
      </w:r>
    </w:p>
    <w:p w:rsidR="00975036" w:rsidRDefault="00975036" w:rsidP="009750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Size of the organization(s) in terms of number of employees</w:t>
      </w:r>
    </w:p>
    <w:p w:rsidR="00975036" w:rsidRDefault="00975036" w:rsidP="009750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case</w:t>
      </w:r>
    </w:p>
    <w:p w:rsidR="00975036" w:rsidRDefault="00975036" w:rsidP="009750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Level of case</w:t>
      </w:r>
    </w:p>
    <w:p w:rsidR="00975036" w:rsidRPr="00975036" w:rsidRDefault="00975036" w:rsidP="009750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Word count</w:t>
      </w:r>
    </w:p>
    <w:p w:rsidR="00CB604F" w:rsidRDefault="00CB604F" w:rsidP="005A0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04F" w:rsidRDefault="00CB604F" w:rsidP="005A0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note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if you decide to use material in your submission to which you do not own the copyright, you will be required to provide proof that you have sought and obtained </w:t>
      </w:r>
      <w:r>
        <w:rPr>
          <w:rFonts w:ascii="Times New Roman" w:hAnsi="Times New Roman" w:cs="Times New Roman"/>
          <w:sz w:val="24"/>
          <w:szCs w:val="24"/>
        </w:rPr>
        <w:lastRenderedPageBreak/>
        <w:t>permission from the copyright holder. You will be issued with a copy of the SAGE Business Cases Permission Request Form via email when you successfully submit your manuscript.</w:t>
      </w:r>
    </w:p>
    <w:p w:rsidR="00CB604F" w:rsidRPr="005A06EB" w:rsidRDefault="00CB604F" w:rsidP="005A0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Similarly, if your case study is based on direct field research, you will be required to provide a signed release form from the relevant member of the organization on which your case study is based. You will also be provided with a copy of the SAGE Business Cases Organizational Release Form via email when you successfully submit your manuscript.</w:t>
      </w:r>
    </w:p>
    <w:sectPr w:rsidR="00CB604F" w:rsidRPr="005A0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16CBB"/>
    <w:multiLevelType w:val="hybridMultilevel"/>
    <w:tmpl w:val="3906E5DE"/>
    <w:lvl w:ilvl="0" w:tplc="0F2A2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CB"/>
    <w:rsid w:val="005A06EB"/>
    <w:rsid w:val="007029AF"/>
    <w:rsid w:val="00975036"/>
    <w:rsid w:val="00CB604F"/>
    <w:rsid w:val="00EA06CB"/>
    <w:rsid w:val="00ED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6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c.manuscriptcentral.com/s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adann</dc:creator>
  <cp:lastModifiedBy>adann</cp:lastModifiedBy>
  <cp:revision>1</cp:revision>
  <dcterms:created xsi:type="dcterms:W3CDTF">2015-05-08T09:14:00Z</dcterms:created>
  <dcterms:modified xsi:type="dcterms:W3CDTF">2015-05-08T10:02:00Z</dcterms:modified>
</cp:coreProperties>
</file>